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E74B31" w:rsidRPr="00E74B31" w:rsidRDefault="006270CF" w:rsidP="00E74B31">
      <w:pPr>
        <w:pStyle w:val="1"/>
        <w:shd w:val="clear" w:color="auto" w:fill="auto"/>
        <w:spacing w:after="40"/>
        <w:ind w:firstLine="0"/>
        <w:jc w:val="right"/>
        <w:rPr>
          <w:b/>
          <w:bCs/>
          <w:sz w:val="40"/>
          <w:szCs w:val="40"/>
        </w:rPr>
      </w:pPr>
      <w:r>
        <w:rPr>
          <w:b/>
          <w:bCs/>
          <w:sz w:val="26"/>
          <w:szCs w:val="26"/>
        </w:rPr>
        <w:lastRenderedPageBreak/>
        <w:t xml:space="preserve">       </w:t>
      </w:r>
      <w:r w:rsidR="00E74B31">
        <w:rPr>
          <w:b/>
          <w:bCs/>
          <w:sz w:val="40"/>
          <w:szCs w:val="40"/>
        </w:rPr>
        <w:t>ПРОЕКТ</w:t>
      </w: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6686A">
        <w:rPr>
          <w:b/>
          <w:bCs/>
          <w:sz w:val="26"/>
          <w:szCs w:val="26"/>
        </w:rPr>
        <w:t xml:space="preserve">АДМИНИСТРАЦИЯ </w:t>
      </w:r>
      <w:r w:rsidR="00B87983">
        <w:rPr>
          <w:b/>
          <w:bCs/>
          <w:sz w:val="26"/>
          <w:szCs w:val="26"/>
        </w:rPr>
        <w:t>ШКАЛАНСКОГО</w:t>
      </w:r>
      <w:r w:rsidRPr="00C6686A">
        <w:rPr>
          <w:b/>
          <w:bCs/>
          <w:sz w:val="26"/>
          <w:szCs w:val="26"/>
        </w:rPr>
        <w:t xml:space="preserve">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6686A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742EA3" w:rsidRDefault="00E74B31" w:rsidP="00742EA3">
      <w:pPr>
        <w:pStyle w:val="1"/>
        <w:shd w:val="clear" w:color="auto" w:fill="auto"/>
        <w:spacing w:after="4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42EA3">
        <w:rPr>
          <w:sz w:val="26"/>
          <w:szCs w:val="26"/>
        </w:rPr>
        <w:t xml:space="preserve">                                                                   </w:t>
      </w:r>
      <w:r w:rsidR="00902B5C">
        <w:rPr>
          <w:sz w:val="26"/>
          <w:szCs w:val="26"/>
        </w:rPr>
        <w:t xml:space="preserve">                            №</w:t>
      </w:r>
    </w:p>
    <w:p w:rsidR="00742EA3" w:rsidRDefault="00742EA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</w:p>
    <w:p w:rsidR="006270CF" w:rsidRPr="00C6686A" w:rsidRDefault="00B8798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д.Шкаланка</w:t>
      </w:r>
      <w:proofErr w:type="spellEnd"/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 </w:t>
      </w:r>
      <w:proofErr w:type="spellStart"/>
      <w:r w:rsidRPr="00C6686A">
        <w:rPr>
          <w:b/>
          <w:bCs/>
          <w:sz w:val="26"/>
          <w:szCs w:val="26"/>
        </w:rPr>
        <w:t>Яранского</w:t>
      </w:r>
      <w:proofErr w:type="spellEnd"/>
      <w:r w:rsidRPr="00C6686A">
        <w:rPr>
          <w:b/>
          <w:bCs/>
          <w:sz w:val="26"/>
          <w:szCs w:val="26"/>
        </w:rPr>
        <w:t xml:space="preserve">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E74B31">
        <w:rPr>
          <w:b/>
          <w:bCs/>
          <w:sz w:val="26"/>
          <w:szCs w:val="26"/>
        </w:rPr>
        <w:t>5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 на 202</w:t>
      </w:r>
      <w:r w:rsidR="00E74B31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E74B31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администрации                                                                       </w:t>
      </w:r>
    </w:p>
    <w:p w:rsidR="006270CF" w:rsidRPr="00C6686A" w:rsidRDefault="00B87983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6270CF" w:rsidRPr="00C6686A">
        <w:rPr>
          <w:sz w:val="26"/>
          <w:szCs w:val="26"/>
        </w:rPr>
        <w:t xml:space="preserve"> сельского поселения</w:t>
      </w:r>
      <w:r w:rsidR="006270CF"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Т.А.Николаева</w:t>
      </w:r>
      <w:proofErr w:type="spellEnd"/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B87983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Шкаланского</w:t>
      </w:r>
      <w:proofErr w:type="spellEnd"/>
      <w:r w:rsidR="006270CF" w:rsidRPr="00C6686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270CF" w:rsidRPr="00C6686A" w:rsidRDefault="00E74B31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                </w:t>
      </w:r>
      <w:r w:rsidR="006270CF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 </w:t>
      </w:r>
      <w:proofErr w:type="spellStart"/>
      <w:r w:rsidRPr="00C6686A">
        <w:rPr>
          <w:b/>
          <w:bCs/>
          <w:sz w:val="26"/>
          <w:szCs w:val="26"/>
        </w:rPr>
        <w:t>Яранского</w:t>
      </w:r>
      <w:proofErr w:type="spellEnd"/>
      <w:r w:rsidRPr="00C6686A">
        <w:rPr>
          <w:b/>
          <w:bCs/>
          <w:sz w:val="26"/>
          <w:szCs w:val="26"/>
        </w:rPr>
        <w:t xml:space="preserve">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C668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694A3" wp14:editId="25110AFB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70CF" w:rsidRPr="00813721" w:rsidRDefault="006270CF" w:rsidP="006270C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94A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15.85pt;width:88.1pt;height:3.55pt;rotation:90;z-index:251659264;visibility:visible;mso-wrap-style:square;mso-height-percent:0;mso-wrap-distance-left:0;mso-wrap-distance-top:0;mso-wrap-distance-right:0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    <v:textbox inset="0,0,0,0">
                  <w:txbxContent>
                    <w:p w:rsidR="006270CF" w:rsidRPr="00813721" w:rsidRDefault="006270CF" w:rsidP="006270CF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6686A">
        <w:rPr>
          <w:sz w:val="26"/>
          <w:szCs w:val="26"/>
        </w:rP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от 29.10.2021 № </w:t>
      </w:r>
      <w:r w:rsidR="00514ED3">
        <w:rPr>
          <w:sz w:val="26"/>
          <w:szCs w:val="26"/>
        </w:rPr>
        <w:t>252</w:t>
      </w:r>
      <w:r w:rsidRPr="00C6686A">
        <w:rPr>
          <w:sz w:val="26"/>
          <w:szCs w:val="26"/>
        </w:rPr>
        <w:t xml:space="preserve"> «Об утверждении Положения о муниципальном контроле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утвержденными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="00B87983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сельской Думы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поселение. Ряд сложностей по данному виду контроля существовал в связи с </w:t>
      </w:r>
      <w:r w:rsidRPr="00C6686A">
        <w:rPr>
          <w:sz w:val="26"/>
          <w:szCs w:val="26"/>
        </w:rPr>
        <w:lastRenderedPageBreak/>
        <w:t>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 w:rsidR="00E74B31">
        <w:rPr>
          <w:sz w:val="26"/>
          <w:szCs w:val="26"/>
        </w:rPr>
        <w:t>транена. На осуществление в 2024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bookmarkStart w:id="2" w:name="_GoBack"/>
      <w:proofErr w:type="spellStart"/>
      <w:r w:rsidR="00B87983">
        <w:rPr>
          <w:sz w:val="26"/>
          <w:szCs w:val="26"/>
        </w:rPr>
        <w:t>Шкаланской</w:t>
      </w:r>
      <w:bookmarkEnd w:id="2"/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 на прилегающих территориях. Нарушения касались </w:t>
      </w:r>
      <w:proofErr w:type="spellStart"/>
      <w:r w:rsidRPr="00C6686A">
        <w:rPr>
          <w:sz w:val="26"/>
          <w:szCs w:val="26"/>
        </w:rPr>
        <w:t>неуборки</w:t>
      </w:r>
      <w:proofErr w:type="spellEnd"/>
      <w:r w:rsidRPr="00C6686A">
        <w:rPr>
          <w:sz w:val="26"/>
          <w:szCs w:val="26"/>
        </w:rPr>
        <w:t xml:space="preserve"> сухой травы, не</w:t>
      </w:r>
      <w:r w:rsidR="00B87983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скашивания борщевика Сосновского на принадлежащих лицам участках.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>
        <w:rPr>
          <w:sz w:val="26"/>
          <w:szCs w:val="26"/>
        </w:rPr>
        <w:t xml:space="preserve"> сельской Думы</w:t>
      </w:r>
      <w:r w:rsidRPr="00C6686A">
        <w:rPr>
          <w:sz w:val="26"/>
          <w:szCs w:val="26"/>
        </w:rPr>
        <w:t xml:space="preserve">, согласно которому все разрушения и повреждения дорожных </w:t>
      </w:r>
      <w:r w:rsidRPr="00C6686A">
        <w:rPr>
          <w:sz w:val="26"/>
          <w:szCs w:val="26"/>
        </w:rPr>
        <w:lastRenderedPageBreak/>
        <w:t>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на территории общего пользования муниципального образования введен запрет на сжигание отходов производства и потребления. Направлен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C6686A">
        <w:rPr>
          <w:sz w:val="26"/>
          <w:szCs w:val="26"/>
        </w:rPr>
        <w:t>подконтрольными субъектами</w:t>
      </w:r>
      <w:proofErr w:type="gramEnd"/>
      <w:r w:rsidRPr="00C6686A">
        <w:rPr>
          <w:sz w:val="26"/>
          <w:szCs w:val="26"/>
        </w:rPr>
        <w:t xml:space="preserve">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E74B31">
        <w:rPr>
          <w:sz w:val="26"/>
          <w:szCs w:val="26"/>
        </w:rPr>
        <w:t>ая Программа разработана на 2025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C6686A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A"/>
    <w:rsid w:val="002F170B"/>
    <w:rsid w:val="003864C2"/>
    <w:rsid w:val="00514ED3"/>
    <w:rsid w:val="006270CF"/>
    <w:rsid w:val="00742EA3"/>
    <w:rsid w:val="00896521"/>
    <w:rsid w:val="00902B5C"/>
    <w:rsid w:val="00B87983"/>
    <w:rsid w:val="00DE1C8A"/>
    <w:rsid w:val="00E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9140"/>
  <w15:chartTrackingRefBased/>
  <w15:docId w15:val="{5F8E5901-FE84-4FE0-94E0-91B3B4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2024-10-07T08:30:00Z</dcterms:created>
  <dcterms:modified xsi:type="dcterms:W3CDTF">2024-10-07T08:30:00Z</dcterms:modified>
</cp:coreProperties>
</file>